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A444C2" w:rsidRDefault="005B7345" w:rsidP="00672F79">
      <w:pPr>
        <w:jc w:val="center"/>
        <w:rPr>
          <w:rFonts w:asciiTheme="minorHAnsi" w:hAnsiTheme="minorHAnsi"/>
          <w:b/>
          <w:color w:val="4F81BD" w:themeColor="accent1"/>
          <w:sz w:val="40"/>
        </w:rPr>
      </w:pPr>
      <w:bookmarkStart w:id="0" w:name="_GoBack"/>
      <w:bookmarkEnd w:id="0"/>
      <w:r w:rsidRPr="00A444C2">
        <w:rPr>
          <w:rFonts w:asciiTheme="minorHAnsi" w:hAnsiTheme="minorHAnsi"/>
          <w:b/>
          <w:color w:val="4F81BD" w:themeColor="accent1"/>
          <w:sz w:val="40"/>
        </w:rPr>
        <w:t>Annual School Library Growth Plan</w:t>
      </w:r>
    </w:p>
    <w:p w:rsidR="001512AC" w:rsidRPr="00A444C2" w:rsidRDefault="001512AC" w:rsidP="001512AC">
      <w:pPr>
        <w:rPr>
          <w:rFonts w:asciiTheme="minorHAnsi" w:hAnsiTheme="minorHAnsi"/>
          <w:b/>
          <w:bCs/>
          <w:sz w:val="22"/>
        </w:rPr>
      </w:pPr>
      <w:r w:rsidRPr="00A444C2">
        <w:rPr>
          <w:rFonts w:asciiTheme="minorHAnsi" w:hAnsiTheme="minorHAnsi"/>
          <w:b/>
          <w:bCs/>
          <w:sz w:val="22"/>
        </w:rPr>
        <w:t xml:space="preserve">Date: </w:t>
      </w:r>
      <w:r w:rsidR="00A444C2" w:rsidRPr="00A444C2">
        <w:rPr>
          <w:rFonts w:asciiTheme="minorHAnsi" w:hAnsiTheme="minorHAnsi"/>
          <w:b/>
          <w:bCs/>
          <w:sz w:val="22"/>
        </w:rPr>
        <w:tab/>
      </w:r>
      <w:r w:rsidR="00A444C2" w:rsidRPr="00A444C2">
        <w:rPr>
          <w:rFonts w:asciiTheme="minorHAnsi" w:hAnsiTheme="minorHAnsi"/>
          <w:b/>
          <w:bCs/>
          <w:sz w:val="22"/>
        </w:rPr>
        <w:tab/>
      </w:r>
      <w:r w:rsidRPr="00A444C2">
        <w:rPr>
          <w:rFonts w:asciiTheme="minorHAnsi" w:hAnsiTheme="minorHAnsi"/>
          <w:b/>
          <w:bCs/>
          <w:sz w:val="22"/>
        </w:rPr>
        <w:t xml:space="preserve">School Librarian: </w:t>
      </w:r>
      <w:r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00A444C2" w:rsidRPr="00A444C2">
        <w:rPr>
          <w:rFonts w:asciiTheme="minorHAnsi" w:hAnsiTheme="minorHAnsi"/>
          <w:sz w:val="22"/>
        </w:rPr>
        <w:tab/>
      </w:r>
      <w:r w:rsidRPr="00A444C2">
        <w:rPr>
          <w:rFonts w:asciiTheme="minorHAnsi" w:hAnsiTheme="minorHAnsi"/>
          <w:b/>
          <w:bCs/>
          <w:sz w:val="22"/>
        </w:rPr>
        <w:t>S</w:t>
      </w:r>
      <w:r w:rsidR="00C50825" w:rsidRPr="00A444C2">
        <w:rPr>
          <w:rFonts w:asciiTheme="minorHAnsi" w:hAnsiTheme="minorHAnsi"/>
          <w:b/>
          <w:bCs/>
          <w:sz w:val="22"/>
        </w:rPr>
        <w:t xml:space="preserve">chool: </w:t>
      </w:r>
      <w:r w:rsidRPr="00A444C2">
        <w:rPr>
          <w:rFonts w:asciiTheme="minorHAnsi" w:hAnsiTheme="minorHAnsi"/>
          <w:b/>
          <w:bCs/>
          <w:sz w:val="22"/>
        </w:rPr>
        <w:tab/>
      </w:r>
      <w:r w:rsidR="00980561">
        <w:rPr>
          <w:rFonts w:asciiTheme="minorHAnsi" w:hAnsiTheme="minorHAnsi"/>
          <w:b/>
          <w:bCs/>
          <w:sz w:val="22"/>
        </w:rPr>
        <w:t>Golden High School</w:t>
      </w:r>
      <w:r w:rsidR="00A444C2" w:rsidRPr="00A444C2">
        <w:rPr>
          <w:rFonts w:asciiTheme="minorHAnsi" w:hAnsiTheme="minorHAnsi"/>
          <w:b/>
          <w:bCs/>
          <w:sz w:val="22"/>
        </w:rPr>
        <w:tab/>
      </w:r>
      <w:r w:rsidR="00A444C2" w:rsidRPr="00A444C2">
        <w:rPr>
          <w:rFonts w:asciiTheme="minorHAnsi" w:hAnsiTheme="minorHAnsi"/>
          <w:b/>
          <w:bCs/>
          <w:sz w:val="22"/>
        </w:rPr>
        <w:tab/>
      </w:r>
      <w:r w:rsidR="00A444C2" w:rsidRPr="00A444C2">
        <w:rPr>
          <w:rFonts w:asciiTheme="minorHAnsi" w:hAnsiTheme="minorHAnsi"/>
          <w:b/>
          <w:bCs/>
          <w:sz w:val="22"/>
        </w:rPr>
        <w:tab/>
      </w:r>
      <w:r w:rsidR="00C50825" w:rsidRPr="00A444C2">
        <w:rPr>
          <w:rFonts w:asciiTheme="minorHAnsi" w:hAnsiTheme="minorHAnsi"/>
          <w:b/>
          <w:bCs/>
          <w:sz w:val="22"/>
        </w:rPr>
        <w:t xml:space="preserve">District: </w:t>
      </w:r>
      <w:r w:rsidR="00980561">
        <w:rPr>
          <w:rFonts w:asciiTheme="minorHAnsi" w:hAnsiTheme="minorHAnsi"/>
          <w:b/>
          <w:bCs/>
          <w:sz w:val="22"/>
        </w:rPr>
        <w:t>Jeffco</w:t>
      </w:r>
    </w:p>
    <w:tbl>
      <w:tblPr>
        <w:tblStyle w:val="TableGrid"/>
        <w:tblW w:w="0" w:type="auto"/>
        <w:tblInd w:w="198" w:type="dxa"/>
        <w:tblLook w:val="04A0" w:firstRow="1" w:lastRow="0" w:firstColumn="1" w:lastColumn="0" w:noHBand="0" w:noVBand="1"/>
      </w:tblPr>
      <w:tblGrid>
        <w:gridCol w:w="616"/>
        <w:gridCol w:w="3640"/>
        <w:gridCol w:w="9851"/>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Pr="00A444C2" w:rsidRDefault="00651252" w:rsidP="00541675">
            <w:pPr>
              <w:rPr>
                <w:rFonts w:asciiTheme="minorHAnsi" w:hAnsiTheme="minorHAnsi"/>
                <w:b/>
                <w:color w:val="4F81BD" w:themeColor="accent1"/>
                <w:sz w:val="22"/>
                <w:szCs w:val="24"/>
              </w:rPr>
            </w:pPr>
            <w:r>
              <w:rPr>
                <w:rFonts w:asciiTheme="minorHAnsi" w:hAnsiTheme="minorHAnsi"/>
                <w:b/>
                <w:color w:val="4F81BD" w:themeColor="accent1"/>
                <w:sz w:val="22"/>
                <w:szCs w:val="24"/>
              </w:rPr>
              <w:t>Our school UIP goal is to improve student achievement in constructed response.</w:t>
            </w: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541675" w:rsidRDefault="00E97398" w:rsidP="006E42D8">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Professional Leadership</w:t>
            </w:r>
            <w:r w:rsidR="00541675">
              <w:rPr>
                <w:rFonts w:asciiTheme="minorHAnsi" w:hAnsiTheme="minorHAnsi"/>
                <w:b/>
                <w:color w:val="4F81BD" w:themeColor="accent1"/>
                <w:sz w:val="22"/>
                <w:szCs w:val="24"/>
              </w:rPr>
              <w:t>:</w:t>
            </w:r>
          </w:p>
          <w:p w:rsidR="006E42D8" w:rsidRDefault="00E97398" w:rsidP="00541675">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I would like to build capacity amongst other Teacher Librarians in my district and beyond so that Teacher Librarian role clearly affects student </w:t>
            </w:r>
            <w:r w:rsidR="00343657">
              <w:rPr>
                <w:rFonts w:asciiTheme="minorHAnsi" w:hAnsiTheme="minorHAnsi"/>
                <w:b/>
                <w:color w:val="4F81BD" w:themeColor="accent1"/>
                <w:sz w:val="22"/>
                <w:szCs w:val="24"/>
              </w:rPr>
              <w:t>achievement</w:t>
            </w:r>
            <w:r>
              <w:rPr>
                <w:rFonts w:asciiTheme="minorHAnsi" w:hAnsiTheme="minorHAnsi"/>
                <w:b/>
                <w:color w:val="4F81BD" w:themeColor="accent1"/>
                <w:sz w:val="22"/>
                <w:szCs w:val="24"/>
              </w:rPr>
              <w:t>.</w:t>
            </w:r>
          </w:p>
          <w:p w:rsidR="00541675" w:rsidRPr="00541675" w:rsidRDefault="00E97398" w:rsidP="00541675">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Improving student achievement in constructed response is a goal shared by several schools, by collaborating with other </w:t>
            </w:r>
            <w:r w:rsidR="00AC3348">
              <w:rPr>
                <w:rFonts w:asciiTheme="minorHAnsi" w:hAnsiTheme="minorHAnsi"/>
                <w:b/>
                <w:color w:val="4F81BD" w:themeColor="accent1"/>
                <w:sz w:val="22"/>
                <w:szCs w:val="24"/>
              </w:rPr>
              <w:t>schools;</w:t>
            </w:r>
            <w:r>
              <w:rPr>
                <w:rFonts w:asciiTheme="minorHAnsi" w:hAnsiTheme="minorHAnsi"/>
                <w:b/>
                <w:color w:val="4F81BD" w:themeColor="accent1"/>
                <w:sz w:val="22"/>
                <w:szCs w:val="24"/>
              </w:rPr>
              <w:t xml:space="preserve"> Teacher Librarians can share and benefit from multiple perspectives</w:t>
            </w:r>
            <w:r w:rsidR="00541675">
              <w:rPr>
                <w:rFonts w:asciiTheme="minorHAnsi" w:hAnsiTheme="minorHAnsi"/>
                <w:b/>
                <w:color w:val="4F81BD" w:themeColor="accent1"/>
                <w:sz w:val="22"/>
                <w:szCs w:val="24"/>
              </w:rPr>
              <w:t>.</w:t>
            </w:r>
          </w:p>
          <w:p w:rsidR="006E42D8" w:rsidRPr="00A444C2" w:rsidRDefault="006E42D8" w:rsidP="006C0BA6">
            <w:pPr>
              <w:tabs>
                <w:tab w:val="num" w:pos="720"/>
              </w:tabs>
              <w:rPr>
                <w:rFonts w:asciiTheme="minorHAnsi" w:hAnsiTheme="minorHAnsi"/>
                <w:b/>
                <w:color w:val="4F81BD" w:themeColor="accent1"/>
                <w:sz w:val="22"/>
                <w:szCs w:val="24"/>
              </w:rPr>
            </w:pP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7F2F1B" w:rsidRPr="00A444C2" w:rsidRDefault="008819D4" w:rsidP="007F2F1B">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I will work with </w:t>
            </w:r>
            <w:r w:rsidR="00AC3348">
              <w:rPr>
                <w:rFonts w:asciiTheme="minorHAnsi" w:hAnsiTheme="minorHAnsi"/>
                <w:b/>
                <w:color w:val="4F81BD" w:themeColor="accent1"/>
                <w:sz w:val="22"/>
                <w:szCs w:val="24"/>
              </w:rPr>
              <w:t>TLs through the TL Leadership Team</w:t>
            </w:r>
            <w:r>
              <w:rPr>
                <w:rFonts w:asciiTheme="minorHAnsi" w:hAnsiTheme="minorHAnsi"/>
                <w:b/>
                <w:color w:val="4F81BD" w:themeColor="accent1"/>
                <w:sz w:val="22"/>
                <w:szCs w:val="24"/>
              </w:rPr>
              <w:t xml:space="preserve"> to model and emphasize the importance of collaborative</w:t>
            </w:r>
            <w:r w:rsidR="00AC3348">
              <w:rPr>
                <w:rFonts w:asciiTheme="minorHAnsi" w:hAnsiTheme="minorHAnsi"/>
                <w:b/>
                <w:color w:val="4F81BD" w:themeColor="accent1"/>
                <w:sz w:val="22"/>
                <w:szCs w:val="24"/>
              </w:rPr>
              <w:t xml:space="preserve"> instruction </w:t>
            </w:r>
            <w:r>
              <w:rPr>
                <w:rFonts w:asciiTheme="minorHAnsi" w:hAnsiTheme="minorHAnsi"/>
                <w:b/>
                <w:color w:val="4F81BD" w:themeColor="accent1"/>
                <w:sz w:val="22"/>
                <w:szCs w:val="24"/>
              </w:rPr>
              <w:t xml:space="preserve">so that students </w:t>
            </w:r>
            <w:r w:rsidR="00AC3348">
              <w:rPr>
                <w:rFonts w:asciiTheme="minorHAnsi" w:hAnsiTheme="minorHAnsi"/>
                <w:b/>
                <w:color w:val="4F81BD" w:themeColor="accent1"/>
                <w:sz w:val="22"/>
                <w:szCs w:val="24"/>
              </w:rPr>
              <w:t>improve their constructed response</w:t>
            </w:r>
            <w:r>
              <w:rPr>
                <w:rFonts w:asciiTheme="minorHAnsi" w:hAnsiTheme="minorHAnsi"/>
                <w:b/>
                <w:color w:val="4F81BD" w:themeColor="accent1"/>
                <w:sz w:val="22"/>
                <w:szCs w:val="24"/>
              </w:rPr>
              <w:t xml:space="preserve"> acheivement in 2014-2015.</w:t>
            </w:r>
          </w:p>
          <w:p w:rsidR="007F2F1B" w:rsidRPr="00A444C2" w:rsidRDefault="007F2F1B" w:rsidP="007F2F1B">
            <w:pPr>
              <w:tabs>
                <w:tab w:val="num" w:pos="720"/>
              </w:tabs>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AC3348" w:rsidRPr="00AC3348" w:rsidRDefault="00AC3348" w:rsidP="00AC3348">
            <w:pPr>
              <w:pStyle w:val="ListParagraph"/>
              <w:numPr>
                <w:ilvl w:val="0"/>
                <w:numId w:val="12"/>
              </w:numPr>
              <w:rPr>
                <w:rFonts w:asciiTheme="minorHAnsi" w:hAnsiTheme="minorHAnsi"/>
                <w:b/>
                <w:color w:val="4F81BD" w:themeColor="accent1"/>
                <w:sz w:val="22"/>
                <w:szCs w:val="24"/>
              </w:rPr>
            </w:pPr>
            <w:r w:rsidRPr="00AC3348">
              <w:rPr>
                <w:rFonts w:asciiTheme="minorHAnsi" w:hAnsiTheme="minorHAnsi"/>
                <w:b/>
                <w:color w:val="4F81BD" w:themeColor="accent1"/>
                <w:sz w:val="22"/>
                <w:szCs w:val="24"/>
              </w:rPr>
              <w:t>I will gather baseline data on constructed response for students in 9</w:t>
            </w:r>
            <w:r w:rsidRPr="00AC3348">
              <w:rPr>
                <w:rFonts w:asciiTheme="minorHAnsi" w:hAnsiTheme="minorHAnsi"/>
                <w:b/>
                <w:color w:val="4F81BD" w:themeColor="accent1"/>
                <w:sz w:val="22"/>
                <w:szCs w:val="24"/>
                <w:vertAlign w:val="superscript"/>
              </w:rPr>
              <w:t>th</w:t>
            </w:r>
            <w:r w:rsidRPr="00AC3348">
              <w:rPr>
                <w:rFonts w:asciiTheme="minorHAnsi" w:hAnsiTheme="minorHAnsi"/>
                <w:b/>
                <w:color w:val="4F81BD" w:themeColor="accent1"/>
                <w:sz w:val="22"/>
                <w:szCs w:val="24"/>
              </w:rPr>
              <w:t xml:space="preserve"> grade.</w:t>
            </w:r>
          </w:p>
          <w:p w:rsidR="00CA1D28" w:rsidRPr="00AC3348" w:rsidRDefault="00AC3348" w:rsidP="00AC3348">
            <w:pPr>
              <w:pStyle w:val="ListParagraph"/>
              <w:numPr>
                <w:ilvl w:val="0"/>
                <w:numId w:val="12"/>
              </w:numPr>
              <w:rPr>
                <w:rFonts w:asciiTheme="minorHAnsi" w:hAnsiTheme="minorHAnsi"/>
                <w:b/>
                <w:color w:val="4F81BD" w:themeColor="accent1"/>
                <w:sz w:val="22"/>
                <w:szCs w:val="24"/>
              </w:rPr>
            </w:pPr>
            <w:r w:rsidRPr="00AC3348">
              <w:rPr>
                <w:rFonts w:asciiTheme="minorHAnsi" w:hAnsiTheme="minorHAnsi"/>
                <w:b/>
                <w:color w:val="4F81BD" w:themeColor="accent1"/>
                <w:sz w:val="22"/>
                <w:szCs w:val="24"/>
              </w:rPr>
              <w:t xml:space="preserve">I will collaborate strategically with all freshman teachers in Science, English and Social Studies. </w:t>
            </w:r>
          </w:p>
          <w:p w:rsidR="00AC3348" w:rsidRDefault="00AC3348" w:rsidP="00AC3348">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I will develop planning templates for students to use as they research, and create web pathfinders to help students find the resources they need.</w:t>
            </w:r>
          </w:p>
          <w:p w:rsidR="00AC3348" w:rsidRPr="00AC3348" w:rsidRDefault="00AC3348" w:rsidP="00AC3348">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I will screencast most lessons so that students who weren’t present can access the information.</w:t>
            </w:r>
          </w:p>
          <w:p w:rsidR="008819D4" w:rsidRDefault="008819D4" w:rsidP="008819D4">
            <w:pPr>
              <w:pStyle w:val="ListParagraph"/>
              <w:numPr>
                <w:ilvl w:val="0"/>
                <w:numId w:val="12"/>
              </w:numPr>
              <w:rPr>
                <w:rFonts w:asciiTheme="minorHAnsi" w:hAnsiTheme="minorHAnsi"/>
                <w:b/>
                <w:color w:val="4F81BD" w:themeColor="accent1"/>
                <w:sz w:val="22"/>
                <w:szCs w:val="24"/>
              </w:rPr>
            </w:pPr>
            <w:r w:rsidRPr="00AC3348">
              <w:rPr>
                <w:rFonts w:asciiTheme="minorHAnsi" w:hAnsiTheme="minorHAnsi"/>
                <w:b/>
                <w:color w:val="4F81BD" w:themeColor="accent1"/>
                <w:sz w:val="22"/>
                <w:szCs w:val="24"/>
              </w:rPr>
              <w:t>I will serve on the Teacher Librarian Leadership Team and will post lessons to our Jeffco Schoology PLC.</w:t>
            </w:r>
          </w:p>
          <w:p w:rsidR="008819D4" w:rsidRPr="00AC3348" w:rsidRDefault="008819D4" w:rsidP="008819D4">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I will collaborate with Melissa Swenson to create and deliver a webinar on the TL Rubric and aligning and documenting your instruction to the rubric.</w:t>
            </w:r>
          </w:p>
          <w:p w:rsidR="00A444C2" w:rsidRPr="00A444C2" w:rsidRDefault="00A444C2" w:rsidP="007F2F1B">
            <w:pPr>
              <w:rPr>
                <w:rFonts w:asciiTheme="minorHAnsi" w:hAnsiTheme="minorHAnsi"/>
                <w:b/>
                <w:color w:val="4F81BD" w:themeColor="accent1"/>
                <w:sz w:val="22"/>
                <w:szCs w:val="24"/>
              </w:rPr>
            </w:pPr>
          </w:p>
          <w:p w:rsidR="007F2F1B" w:rsidRPr="00A444C2" w:rsidRDefault="007F2F1B" w:rsidP="007F2F1B">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CA1D28" w:rsidRPr="00A444C2" w:rsidRDefault="00AC3348" w:rsidP="001E1744">
            <w:pPr>
              <w:rPr>
                <w:rFonts w:asciiTheme="minorHAnsi" w:hAnsiTheme="minorHAnsi"/>
                <w:b/>
                <w:color w:val="4F81BD" w:themeColor="accent1"/>
                <w:sz w:val="22"/>
                <w:szCs w:val="24"/>
              </w:rPr>
            </w:pPr>
            <w:r>
              <w:rPr>
                <w:rFonts w:asciiTheme="minorHAnsi" w:hAnsiTheme="minorHAnsi"/>
                <w:b/>
                <w:color w:val="4F81BD" w:themeColor="accent1"/>
                <w:sz w:val="22"/>
                <w:szCs w:val="24"/>
              </w:rPr>
              <w:t>Earth Science and Biology team of teachers at GHS</w:t>
            </w:r>
            <w:r w:rsidR="006E42D8" w:rsidRPr="00A444C2">
              <w:rPr>
                <w:rFonts w:asciiTheme="minorHAnsi" w:hAnsiTheme="minorHAnsi"/>
                <w:b/>
                <w:color w:val="4F81BD" w:themeColor="accent1"/>
                <w:sz w:val="22"/>
                <w:szCs w:val="24"/>
              </w:rPr>
              <w:t>.</w:t>
            </w:r>
            <w:r>
              <w:rPr>
                <w:rFonts w:asciiTheme="minorHAnsi" w:hAnsiTheme="minorHAnsi"/>
                <w:b/>
                <w:color w:val="4F81BD" w:themeColor="accent1"/>
                <w:sz w:val="22"/>
                <w:szCs w:val="24"/>
              </w:rPr>
              <w:t xml:space="preserve">  English teachers at GHS. Geography Teachers at GHS.  Teacher Librarians on the TLLT.  Melissa Swenson our coordinator.  </w:t>
            </w:r>
          </w:p>
          <w:p w:rsidR="00645923" w:rsidRPr="00A444C2" w:rsidRDefault="00645923" w:rsidP="001E1744">
            <w:pPr>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Pr="00A444C2" w:rsidRDefault="00AC3348"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Collaborative lessons archived and shared, templates and evidence of their use.  Direct instruction </w:t>
            </w:r>
            <w:r w:rsidR="00980561">
              <w:rPr>
                <w:rFonts w:asciiTheme="minorHAnsi" w:hAnsiTheme="minorHAnsi"/>
                <w:b/>
                <w:color w:val="4F81BD" w:themeColor="accent1"/>
                <w:sz w:val="22"/>
                <w:szCs w:val="24"/>
              </w:rPr>
              <w:t>in classes and online through website and Schoology courses.</w:t>
            </w:r>
          </w:p>
          <w:p w:rsidR="001753DA" w:rsidRPr="00A444C2" w:rsidRDefault="001753DA" w:rsidP="00C50825">
            <w:pPr>
              <w:rPr>
                <w:rFonts w:asciiTheme="minorHAnsi" w:hAnsiTheme="minorHAnsi"/>
                <w:b/>
                <w:color w:val="4F81BD" w:themeColor="accent1"/>
                <w:sz w:val="22"/>
                <w:szCs w:val="24"/>
              </w:rPr>
            </w:pPr>
          </w:p>
          <w:p w:rsidR="007F2F1B" w:rsidRPr="00A444C2" w:rsidRDefault="007F2F1B" w:rsidP="00C50825">
            <w:pPr>
              <w:rPr>
                <w:rFonts w:asciiTheme="minorHAnsi" w:hAnsiTheme="minorHAnsi"/>
                <w:b/>
                <w:color w:val="4F81BD" w:themeColor="accent1"/>
                <w:sz w:val="22"/>
                <w:szCs w:val="24"/>
              </w:rPr>
            </w:pP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Pr="00A444C2" w:rsidRDefault="00980561"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I have 3 performance groups based on student data I gathered at the beginning of the year.  I will re-assess these students at the end of the year through a collaborative lesson where I will apply a common rubric to their constructed response.</w:t>
            </w: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Pr="00A444C2" w:rsidRDefault="00CB18CD" w:rsidP="00C50825">
            <w:pPr>
              <w:rPr>
                <w:rFonts w:asciiTheme="minorHAnsi" w:hAnsiTheme="minorHAnsi"/>
                <w:b/>
                <w:color w:val="4F81BD" w:themeColor="accent1"/>
                <w:sz w:val="22"/>
                <w:szCs w:val="24"/>
              </w:rPr>
            </w:pPr>
          </w:p>
        </w:tc>
      </w:tr>
    </w:tbl>
    <w:p w:rsidR="00BC252B" w:rsidRDefault="00541675" w:rsidP="00BC252B">
      <w:pPr>
        <w:rPr>
          <w:rFonts w:asciiTheme="minorHAnsi" w:hAnsiTheme="minorHAnsi"/>
          <w:b/>
          <w:sz w:val="22"/>
          <w:szCs w:val="24"/>
        </w:rPr>
      </w:pPr>
      <w:r w:rsidRPr="00541675">
        <w:rPr>
          <w:rFonts w:asciiTheme="minorHAnsi" w:hAnsiTheme="minorHAnsi"/>
          <w:b/>
          <w:sz w:val="22"/>
          <w:szCs w:val="24"/>
        </w:rPr>
        <w:t>*If your school goals are not easily available, how are you planning on finding out from your administrator what they are?</w:t>
      </w:r>
    </w:p>
    <w:p w:rsidR="006145BA" w:rsidRDefault="006145BA" w:rsidP="00BC252B">
      <w:pPr>
        <w:rPr>
          <w:rFonts w:asciiTheme="minorHAnsi" w:hAnsiTheme="minorHAnsi"/>
          <w:b/>
          <w:sz w:val="22"/>
          <w:szCs w:val="24"/>
        </w:rPr>
      </w:pPr>
    </w:p>
    <w:p w:rsidR="006145BA" w:rsidRPr="006145BA" w:rsidRDefault="006145BA" w:rsidP="00BC252B">
      <w:pPr>
        <w:rPr>
          <w:rFonts w:asciiTheme="minorHAnsi" w:hAnsiTheme="minorHAnsi"/>
          <w:b/>
          <w:sz w:val="22"/>
          <w:szCs w:val="24"/>
        </w:rPr>
      </w:pPr>
    </w:p>
    <w:p w:rsidR="00BC252B" w:rsidRPr="00A444C2" w:rsidRDefault="00BC252B" w:rsidP="00BC252B">
      <w:pPr>
        <w:rPr>
          <w:rFonts w:asciiTheme="minorHAnsi" w:hAnsiTheme="minorHAnsi"/>
          <w:b/>
          <w:bCs/>
          <w:sz w:val="22"/>
        </w:rPr>
      </w:pP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257CB7">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CD285E" w:rsidRDefault="00980561" w:rsidP="00257CB7">
            <w:r>
              <w:rPr>
                <w:rFonts w:asciiTheme="minorHAnsi" w:hAnsiTheme="minorHAnsi"/>
                <w:b/>
                <w:color w:val="4F81BD" w:themeColor="accent1"/>
                <w:sz w:val="22"/>
                <w:szCs w:val="24"/>
              </w:rPr>
              <w:t>Our school UIP goal is to improve student achievement in constructed response.</w:t>
            </w:r>
          </w:p>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CD285E" w:rsidRDefault="00980561" w:rsidP="00257CB7">
            <w:pPr>
              <w:rPr>
                <w:rFonts w:asciiTheme="minorHAnsi" w:hAnsiTheme="minorHAnsi"/>
                <w:b/>
                <w:color w:val="4F81BD" w:themeColor="accent1"/>
                <w:sz w:val="22"/>
                <w:szCs w:val="24"/>
              </w:rPr>
            </w:pPr>
            <w:r>
              <w:rPr>
                <w:rFonts w:asciiTheme="minorHAnsi" w:hAnsiTheme="minorHAnsi"/>
                <w:b/>
                <w:color w:val="4F81BD" w:themeColor="accent1"/>
                <w:sz w:val="22"/>
                <w:szCs w:val="24"/>
              </w:rPr>
              <w:t>Collaboration:</w:t>
            </w:r>
          </w:p>
          <w:p w:rsidR="00980561" w:rsidRPr="008819D4" w:rsidRDefault="00980561" w:rsidP="00980561">
            <w:pPr>
              <w:pStyle w:val="ListParagraph"/>
              <w:numPr>
                <w:ilvl w:val="0"/>
                <w:numId w:val="14"/>
              </w:numPr>
              <w:rPr>
                <w:rFonts w:asciiTheme="minorHAnsi" w:hAnsiTheme="minorHAnsi"/>
                <w:b/>
              </w:rPr>
            </w:pPr>
            <w:r w:rsidRPr="008819D4">
              <w:rPr>
                <w:rFonts w:asciiTheme="minorHAnsi" w:hAnsiTheme="minorHAnsi"/>
                <w:b/>
                <w:color w:val="4F81BD" w:themeColor="accent1"/>
                <w:sz w:val="22"/>
              </w:rPr>
              <w:t xml:space="preserve">Increase the number of teachers </w:t>
            </w:r>
            <w:r w:rsidR="00802677">
              <w:rPr>
                <w:rFonts w:asciiTheme="minorHAnsi" w:hAnsiTheme="minorHAnsi"/>
                <w:b/>
                <w:color w:val="4F81BD" w:themeColor="accent1"/>
                <w:sz w:val="22"/>
              </w:rPr>
              <w:t>with whom I collaborate</w:t>
            </w:r>
            <w:r w:rsidRPr="008819D4">
              <w:rPr>
                <w:rFonts w:asciiTheme="minorHAnsi" w:hAnsiTheme="minorHAnsi"/>
                <w:b/>
                <w:color w:val="4F81BD" w:themeColor="accent1"/>
                <w:sz w:val="22"/>
              </w:rPr>
              <w:t xml:space="preserve">. </w:t>
            </w:r>
          </w:p>
          <w:p w:rsidR="00980561" w:rsidRPr="00980561" w:rsidRDefault="00980561" w:rsidP="00980561">
            <w:pPr>
              <w:pStyle w:val="ListParagraph"/>
              <w:numPr>
                <w:ilvl w:val="0"/>
                <w:numId w:val="14"/>
              </w:numPr>
              <w:rPr>
                <w:rFonts w:asciiTheme="minorHAnsi" w:hAnsiTheme="minorHAnsi"/>
              </w:rPr>
            </w:pPr>
            <w:r w:rsidRPr="008819D4">
              <w:rPr>
                <w:rFonts w:asciiTheme="minorHAnsi" w:hAnsiTheme="minorHAnsi"/>
                <w:b/>
                <w:color w:val="4F81BD" w:themeColor="accent1"/>
                <w:sz w:val="22"/>
              </w:rPr>
              <w:t>Work towards a more collaborative culture here at GHS.</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rsidR="008819D4" w:rsidRPr="00A444C2" w:rsidRDefault="008819D4" w:rsidP="008819D4">
            <w:p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Together with teachers at GHS I will incorporate digital tools into</w:t>
            </w:r>
            <w:r w:rsidR="00802677">
              <w:rPr>
                <w:rFonts w:asciiTheme="minorHAnsi" w:hAnsiTheme="minorHAnsi"/>
                <w:b/>
                <w:color w:val="4F81BD" w:themeColor="accent1"/>
                <w:sz w:val="22"/>
                <w:szCs w:val="24"/>
              </w:rPr>
              <w:t xml:space="preserve"> collaborative</w:t>
            </w:r>
            <w:r>
              <w:rPr>
                <w:rFonts w:asciiTheme="minorHAnsi" w:hAnsiTheme="minorHAnsi"/>
                <w:b/>
                <w:color w:val="4F81BD" w:themeColor="accent1"/>
                <w:sz w:val="22"/>
                <w:szCs w:val="24"/>
              </w:rPr>
              <w:t xml:space="preserve"> instruction </w:t>
            </w:r>
            <w:r w:rsidR="00802677">
              <w:rPr>
                <w:rFonts w:asciiTheme="minorHAnsi" w:hAnsiTheme="minorHAnsi"/>
                <w:b/>
                <w:color w:val="4F81BD" w:themeColor="accent1"/>
                <w:sz w:val="22"/>
                <w:szCs w:val="24"/>
              </w:rPr>
              <w:t xml:space="preserve">and provide scaffolds to student learning so that constructed response scores increase </w:t>
            </w:r>
            <w:r>
              <w:rPr>
                <w:rFonts w:asciiTheme="minorHAnsi" w:hAnsiTheme="minorHAnsi"/>
                <w:b/>
                <w:color w:val="4F81BD" w:themeColor="accent1"/>
                <w:sz w:val="22"/>
                <w:szCs w:val="24"/>
              </w:rPr>
              <w:t>in 2014-2015.</w:t>
            </w:r>
          </w:p>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802677" w:rsidRPr="00AC3348" w:rsidRDefault="00802677" w:rsidP="00802677">
            <w:pPr>
              <w:pStyle w:val="ListParagraph"/>
              <w:numPr>
                <w:ilvl w:val="0"/>
                <w:numId w:val="12"/>
              </w:numPr>
              <w:rPr>
                <w:rFonts w:asciiTheme="minorHAnsi" w:hAnsiTheme="minorHAnsi"/>
                <w:b/>
                <w:color w:val="4F81BD" w:themeColor="accent1"/>
                <w:sz w:val="22"/>
                <w:szCs w:val="24"/>
              </w:rPr>
            </w:pPr>
            <w:r w:rsidRPr="00AC3348">
              <w:rPr>
                <w:rFonts w:asciiTheme="minorHAnsi" w:hAnsiTheme="minorHAnsi"/>
                <w:b/>
                <w:color w:val="4F81BD" w:themeColor="accent1"/>
                <w:sz w:val="22"/>
                <w:szCs w:val="24"/>
              </w:rPr>
              <w:t>I will gather baseline data on constructed response for students in 9</w:t>
            </w:r>
            <w:r w:rsidRPr="00AC3348">
              <w:rPr>
                <w:rFonts w:asciiTheme="minorHAnsi" w:hAnsiTheme="minorHAnsi"/>
                <w:b/>
                <w:color w:val="4F81BD" w:themeColor="accent1"/>
                <w:sz w:val="22"/>
                <w:szCs w:val="24"/>
                <w:vertAlign w:val="superscript"/>
              </w:rPr>
              <w:t>th</w:t>
            </w:r>
            <w:r w:rsidRPr="00AC3348">
              <w:rPr>
                <w:rFonts w:asciiTheme="minorHAnsi" w:hAnsiTheme="minorHAnsi"/>
                <w:b/>
                <w:color w:val="4F81BD" w:themeColor="accent1"/>
                <w:sz w:val="22"/>
                <w:szCs w:val="24"/>
              </w:rPr>
              <w:t xml:space="preserve"> grade.</w:t>
            </w:r>
          </w:p>
          <w:p w:rsidR="00802677" w:rsidRPr="00AC3348" w:rsidRDefault="00802677" w:rsidP="00802677">
            <w:pPr>
              <w:pStyle w:val="ListParagraph"/>
              <w:numPr>
                <w:ilvl w:val="0"/>
                <w:numId w:val="12"/>
              </w:numPr>
              <w:rPr>
                <w:rFonts w:asciiTheme="minorHAnsi" w:hAnsiTheme="minorHAnsi"/>
                <w:b/>
                <w:color w:val="4F81BD" w:themeColor="accent1"/>
                <w:sz w:val="22"/>
                <w:szCs w:val="24"/>
              </w:rPr>
            </w:pPr>
            <w:r w:rsidRPr="00AC3348">
              <w:rPr>
                <w:rFonts w:asciiTheme="minorHAnsi" w:hAnsiTheme="minorHAnsi"/>
                <w:b/>
                <w:color w:val="4F81BD" w:themeColor="accent1"/>
                <w:sz w:val="22"/>
                <w:szCs w:val="24"/>
              </w:rPr>
              <w:t xml:space="preserve">I will collaborate strategically with all freshman teachers in Science, English and Social Studies. </w:t>
            </w:r>
          </w:p>
          <w:p w:rsidR="00802677" w:rsidRDefault="00802677" w:rsidP="00802677">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I will develop planning templates for students to use as they research, and create web pathfinders to help students find the resources they need.</w:t>
            </w:r>
          </w:p>
          <w:p w:rsidR="00802677" w:rsidRDefault="00802677" w:rsidP="00802677">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I will screencast most lessons so that students who weren’t present can access the information.</w:t>
            </w:r>
          </w:p>
          <w:p w:rsidR="00802677" w:rsidRPr="00AC3348" w:rsidRDefault="00802677" w:rsidP="00802677">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I will reach out to more teachers in the target departments of social studies and world language with ideas tied to their CAP.</w:t>
            </w:r>
          </w:p>
          <w:p w:rsidR="00CD285E" w:rsidRDefault="00CD285E" w:rsidP="00257CB7"/>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Partners</w:t>
            </w:r>
          </w:p>
          <w:p w:rsidR="00CD285E" w:rsidRPr="004E4239" w:rsidRDefault="00CD285E" w:rsidP="00257CB7">
            <w:pPr>
              <w:rPr>
                <w:b/>
              </w:rPr>
            </w:pPr>
          </w:p>
        </w:tc>
        <w:tc>
          <w:tcPr>
            <w:tcW w:w="9535" w:type="dxa"/>
            <w:tcBorders>
              <w:top w:val="single" w:sz="4" w:space="0" w:color="000000"/>
              <w:left w:val="single" w:sz="4" w:space="0" w:color="000000"/>
              <w:bottom w:val="single" w:sz="4" w:space="0" w:color="000000"/>
              <w:right w:val="single" w:sz="4" w:space="0" w:color="000000"/>
            </w:tcBorders>
          </w:tcPr>
          <w:p w:rsidR="00CD285E" w:rsidRPr="006200AA" w:rsidRDefault="00802677" w:rsidP="006200AA">
            <w:pPr>
              <w:rPr>
                <w:rFonts w:asciiTheme="minorHAnsi" w:hAnsiTheme="minorHAnsi"/>
                <w:b/>
                <w:sz w:val="22"/>
              </w:rPr>
            </w:pPr>
            <w:r w:rsidRPr="006200AA">
              <w:rPr>
                <w:rFonts w:asciiTheme="minorHAnsi" w:hAnsiTheme="minorHAnsi"/>
                <w:b/>
                <w:color w:val="4F81BD" w:themeColor="accent1"/>
                <w:sz w:val="22"/>
              </w:rPr>
              <w:t xml:space="preserve">S. Cox, M. Verleger, G. Garcia in world language.  O. Anderson, </w:t>
            </w:r>
            <w:r w:rsidR="006200AA" w:rsidRPr="006200AA">
              <w:rPr>
                <w:rFonts w:asciiTheme="minorHAnsi" w:hAnsiTheme="minorHAnsi"/>
                <w:b/>
                <w:color w:val="4F81BD" w:themeColor="accent1"/>
                <w:sz w:val="22"/>
              </w:rPr>
              <w:t xml:space="preserve">L. </w:t>
            </w:r>
            <w:r w:rsidRPr="006200AA">
              <w:rPr>
                <w:rFonts w:asciiTheme="minorHAnsi" w:hAnsiTheme="minorHAnsi"/>
                <w:b/>
                <w:color w:val="4F81BD" w:themeColor="accent1"/>
                <w:sz w:val="22"/>
              </w:rPr>
              <w:t>Fabrizio</w:t>
            </w:r>
            <w:r w:rsidR="006200AA">
              <w:rPr>
                <w:rFonts w:asciiTheme="minorHAnsi" w:hAnsiTheme="minorHAnsi"/>
                <w:b/>
                <w:color w:val="4F81BD" w:themeColor="accent1"/>
                <w:sz w:val="22"/>
              </w:rPr>
              <w:t xml:space="preserve"> in social studies</w:t>
            </w:r>
            <w:r w:rsidR="006200AA" w:rsidRPr="006200AA">
              <w:rPr>
                <w:rFonts w:asciiTheme="minorHAnsi" w:hAnsiTheme="minorHAnsi"/>
                <w:b/>
                <w:color w:val="4F81BD" w:themeColor="accent1"/>
                <w:sz w:val="22"/>
              </w:rPr>
              <w:t>, the English team and the Science team.</w:t>
            </w:r>
          </w:p>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Pr="006200AA" w:rsidRDefault="006200AA" w:rsidP="006200AA">
            <w:pPr>
              <w:rPr>
                <w:rFonts w:asciiTheme="minorHAnsi" w:hAnsiTheme="minorHAnsi"/>
                <w:b/>
                <w:color w:val="4F81BD" w:themeColor="accent1"/>
              </w:rPr>
            </w:pPr>
            <w:r w:rsidRPr="006200AA">
              <w:rPr>
                <w:rFonts w:asciiTheme="minorHAnsi" w:hAnsiTheme="minorHAnsi"/>
                <w:b/>
                <w:color w:val="4F81BD" w:themeColor="accent1"/>
                <w:sz w:val="22"/>
              </w:rPr>
              <w:t>Increase the number of collaborations from last year to the end of this year. Document collaborations to my administrator and to the TL Leadership Team. Post collaboration links to the Pathfinders link on my website.</w:t>
            </w:r>
          </w:p>
        </w:tc>
      </w:tr>
      <w:tr w:rsidR="00CD285E" w:rsidTr="00CD285E">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Pr="006200AA" w:rsidRDefault="006200AA" w:rsidP="00257CB7">
            <w:pPr>
              <w:rPr>
                <w:b/>
                <w:color w:val="4F81BD" w:themeColor="accent1"/>
              </w:rPr>
            </w:pPr>
            <w:r w:rsidRPr="006200AA">
              <w:rPr>
                <w:rFonts w:asciiTheme="minorHAnsi" w:hAnsiTheme="minorHAnsi"/>
                <w:b/>
                <w:color w:val="4F81BD" w:themeColor="accent1"/>
                <w:sz w:val="22"/>
              </w:rPr>
              <w:t>Track the progress of the sample 9</w:t>
            </w:r>
            <w:r w:rsidRPr="006200AA">
              <w:rPr>
                <w:rFonts w:asciiTheme="minorHAnsi" w:hAnsiTheme="minorHAnsi"/>
                <w:b/>
                <w:color w:val="4F81BD" w:themeColor="accent1"/>
                <w:sz w:val="22"/>
                <w:vertAlign w:val="superscript"/>
              </w:rPr>
              <w:t>th</w:t>
            </w:r>
            <w:r w:rsidRPr="006200AA">
              <w:rPr>
                <w:rFonts w:asciiTheme="minorHAnsi" w:hAnsiTheme="minorHAnsi"/>
                <w:b/>
                <w:color w:val="4F81BD" w:themeColor="accent1"/>
                <w:sz w:val="22"/>
              </w:rPr>
              <w:t xml:space="preserve"> grade class in short constructed response and evaluate their writing in a common assessment in the spring.</w:t>
            </w:r>
          </w:p>
        </w:tc>
      </w:tr>
      <w:tr w:rsidR="00CD285E" w:rsidRPr="00CD285E" w:rsidTr="00257CB7">
        <w:tc>
          <w:tcPr>
            <w:tcW w:w="623" w:type="dxa"/>
            <w:vMerge/>
            <w:tcBorders>
              <w:left w:val="single" w:sz="4" w:space="0" w:color="000000"/>
              <w:bottom w:val="single" w:sz="4" w:space="0" w:color="000000"/>
              <w:right w:val="single" w:sz="4" w:space="0" w:color="000000"/>
            </w:tcBorders>
            <w:vAlign w:val="center"/>
          </w:tcPr>
          <w:p w:rsidR="00CD285E" w:rsidRPr="00CD285E" w:rsidRDefault="00CD285E" w:rsidP="00257CB7">
            <w:pPr>
              <w:rPr>
                <w:i/>
              </w:rPr>
            </w:pPr>
          </w:p>
        </w:tc>
        <w:tc>
          <w:tcPr>
            <w:tcW w:w="3679"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i/>
              </w:rPr>
            </w:pPr>
          </w:p>
        </w:tc>
      </w:tr>
    </w:tbl>
    <w:p w:rsidR="00CD285E" w:rsidRPr="00A444C2" w:rsidRDefault="00CD285E" w:rsidP="006200AA">
      <w:pPr>
        <w:rPr>
          <w:rFonts w:asciiTheme="minorHAnsi" w:hAnsiTheme="minorHAnsi"/>
          <w:b/>
          <w:color w:val="4F81BD" w:themeColor="accent1"/>
          <w:sz w:val="22"/>
          <w:szCs w:val="24"/>
        </w:rPr>
      </w:pPr>
    </w:p>
    <w:sectPr w:rsidR="00CD285E" w:rsidRPr="00A444C2" w:rsidSect="00672F79">
      <w:footerReference w:type="default" r:id="rId9"/>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379" w:rsidRDefault="001F1379" w:rsidP="00672F79">
      <w:pPr>
        <w:spacing w:line="240" w:lineRule="auto"/>
      </w:pPr>
      <w:r>
        <w:separator/>
      </w:r>
    </w:p>
  </w:endnote>
  <w:endnote w:type="continuationSeparator" w:id="0">
    <w:p w:rsidR="001F1379" w:rsidRDefault="001F1379"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379" w:rsidRDefault="001F1379" w:rsidP="00672F79">
      <w:pPr>
        <w:spacing w:line="240" w:lineRule="auto"/>
      </w:pPr>
      <w:r>
        <w:separator/>
      </w:r>
    </w:p>
  </w:footnote>
  <w:footnote w:type="continuationSeparator" w:id="0">
    <w:p w:rsidR="001F1379" w:rsidRDefault="001F1379"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12CC5C7E"/>
    <w:multiLevelType w:val="hybridMultilevel"/>
    <w:tmpl w:val="D8A48496"/>
    <w:lvl w:ilvl="0" w:tplc="F260E55E">
      <w:start w:val="1"/>
      <w:numFmt w:val="decimal"/>
      <w:lvlText w:val="%1."/>
      <w:lvlJc w:val="left"/>
      <w:pPr>
        <w:ind w:left="720" w:hanging="360"/>
      </w:pPr>
      <w:rPr>
        <w:rFonts w:asciiTheme="minorHAnsi" w:hAnsiTheme="minorHAnsi" w:hint="default"/>
        <w:b/>
        <w:color w:val="4F81BD" w:themeColor="accen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376D0"/>
    <w:multiLevelType w:val="hybridMultilevel"/>
    <w:tmpl w:val="D4323124"/>
    <w:lvl w:ilvl="0" w:tplc="FE025D32">
      <w:start w:val="1"/>
      <w:numFmt w:val="decimal"/>
      <w:lvlText w:val="%1."/>
      <w:lvlJc w:val="left"/>
      <w:pPr>
        <w:ind w:left="720" w:hanging="360"/>
      </w:pPr>
      <w:rPr>
        <w:rFonts w:asciiTheme="minorHAnsi" w:hAnsiTheme="minorHAnsi" w:hint="default"/>
        <w:b/>
        <w:color w:val="4F81BD" w:themeColor="accen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2F4730"/>
    <w:multiLevelType w:val="hybridMultilevel"/>
    <w:tmpl w:val="AA4CD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7"/>
  </w:num>
  <w:num w:numId="5">
    <w:abstractNumId w:val="11"/>
  </w:num>
  <w:num w:numId="6">
    <w:abstractNumId w:val="2"/>
  </w:num>
  <w:num w:numId="7">
    <w:abstractNumId w:val="3"/>
  </w:num>
  <w:num w:numId="8">
    <w:abstractNumId w:val="4"/>
  </w:num>
  <w:num w:numId="9">
    <w:abstractNumId w:val="5"/>
  </w:num>
  <w:num w:numId="10">
    <w:abstractNumId w:val="13"/>
  </w:num>
  <w:num w:numId="11">
    <w:abstractNumId w:val="10"/>
  </w:num>
  <w:num w:numId="12">
    <w:abstractNumId w:val="12"/>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4336D"/>
    <w:rsid w:val="0004624B"/>
    <w:rsid w:val="00051B92"/>
    <w:rsid w:val="00063275"/>
    <w:rsid w:val="000933AD"/>
    <w:rsid w:val="00096B68"/>
    <w:rsid w:val="00104F2F"/>
    <w:rsid w:val="001512AC"/>
    <w:rsid w:val="00152782"/>
    <w:rsid w:val="001722E8"/>
    <w:rsid w:val="001753DA"/>
    <w:rsid w:val="001779AC"/>
    <w:rsid w:val="00183C32"/>
    <w:rsid w:val="001E1744"/>
    <w:rsid w:val="001F1379"/>
    <w:rsid w:val="00221918"/>
    <w:rsid w:val="00275F26"/>
    <w:rsid w:val="002D2AB6"/>
    <w:rsid w:val="002F2EE8"/>
    <w:rsid w:val="00302159"/>
    <w:rsid w:val="00316942"/>
    <w:rsid w:val="00343657"/>
    <w:rsid w:val="003565F7"/>
    <w:rsid w:val="003B1241"/>
    <w:rsid w:val="00484685"/>
    <w:rsid w:val="004D277B"/>
    <w:rsid w:val="004F34E4"/>
    <w:rsid w:val="005110F7"/>
    <w:rsid w:val="00513FBC"/>
    <w:rsid w:val="00541675"/>
    <w:rsid w:val="005460BF"/>
    <w:rsid w:val="00553739"/>
    <w:rsid w:val="00562F70"/>
    <w:rsid w:val="005A6978"/>
    <w:rsid w:val="005B5151"/>
    <w:rsid w:val="005B7345"/>
    <w:rsid w:val="005D7FF3"/>
    <w:rsid w:val="005E3ADE"/>
    <w:rsid w:val="0060352C"/>
    <w:rsid w:val="006145BA"/>
    <w:rsid w:val="006200AA"/>
    <w:rsid w:val="00645923"/>
    <w:rsid w:val="00651252"/>
    <w:rsid w:val="0067138E"/>
    <w:rsid w:val="00672F79"/>
    <w:rsid w:val="006A2287"/>
    <w:rsid w:val="006C0BA6"/>
    <w:rsid w:val="006E42D8"/>
    <w:rsid w:val="0071122E"/>
    <w:rsid w:val="007138B1"/>
    <w:rsid w:val="0071648A"/>
    <w:rsid w:val="00755CE5"/>
    <w:rsid w:val="00777D2B"/>
    <w:rsid w:val="007929A4"/>
    <w:rsid w:val="007C5BA7"/>
    <w:rsid w:val="007F2F1B"/>
    <w:rsid w:val="00802677"/>
    <w:rsid w:val="008161C6"/>
    <w:rsid w:val="00836E39"/>
    <w:rsid w:val="00842DC2"/>
    <w:rsid w:val="00852A3B"/>
    <w:rsid w:val="008819D4"/>
    <w:rsid w:val="0089037C"/>
    <w:rsid w:val="008C2C1A"/>
    <w:rsid w:val="008D1602"/>
    <w:rsid w:val="008D6C23"/>
    <w:rsid w:val="008E7206"/>
    <w:rsid w:val="00901FF4"/>
    <w:rsid w:val="009332E8"/>
    <w:rsid w:val="009465E4"/>
    <w:rsid w:val="00952B3B"/>
    <w:rsid w:val="00955305"/>
    <w:rsid w:val="00980561"/>
    <w:rsid w:val="00991B71"/>
    <w:rsid w:val="009A04D9"/>
    <w:rsid w:val="009D4820"/>
    <w:rsid w:val="00A346ED"/>
    <w:rsid w:val="00A444C2"/>
    <w:rsid w:val="00A44FBB"/>
    <w:rsid w:val="00A85556"/>
    <w:rsid w:val="00A94BD6"/>
    <w:rsid w:val="00AA6B56"/>
    <w:rsid w:val="00AC3348"/>
    <w:rsid w:val="00AC44E7"/>
    <w:rsid w:val="00AD5EA8"/>
    <w:rsid w:val="00B10F4D"/>
    <w:rsid w:val="00B1240E"/>
    <w:rsid w:val="00B51345"/>
    <w:rsid w:val="00B908EF"/>
    <w:rsid w:val="00BC252B"/>
    <w:rsid w:val="00BE07EC"/>
    <w:rsid w:val="00BF11F7"/>
    <w:rsid w:val="00C50825"/>
    <w:rsid w:val="00C77B87"/>
    <w:rsid w:val="00CA1D28"/>
    <w:rsid w:val="00CB18CD"/>
    <w:rsid w:val="00CD285E"/>
    <w:rsid w:val="00CF4EA6"/>
    <w:rsid w:val="00D13F40"/>
    <w:rsid w:val="00D35CC6"/>
    <w:rsid w:val="00D7518D"/>
    <w:rsid w:val="00DB115C"/>
    <w:rsid w:val="00DF5863"/>
    <w:rsid w:val="00E00775"/>
    <w:rsid w:val="00E0544E"/>
    <w:rsid w:val="00E121EA"/>
    <w:rsid w:val="00E36028"/>
    <w:rsid w:val="00E97398"/>
    <w:rsid w:val="00EF1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2DC4C-8334-4C17-9185-BA235FEC9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User</cp:lastModifiedBy>
  <cp:revision>2</cp:revision>
  <cp:lastPrinted>2014-09-08T18:33:00Z</cp:lastPrinted>
  <dcterms:created xsi:type="dcterms:W3CDTF">2014-12-01T21:54:00Z</dcterms:created>
  <dcterms:modified xsi:type="dcterms:W3CDTF">2014-12-01T21:54:00Z</dcterms:modified>
</cp:coreProperties>
</file>